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494" w:rsidRDefault="003A3872">
      <w:pPr>
        <w:rPr>
          <w:rFonts w:hint="cs"/>
          <w:rtl/>
        </w:rPr>
      </w:pPr>
      <w:r>
        <w:rPr>
          <w:rFonts w:hint="cs"/>
          <w:rtl/>
        </w:rPr>
        <w:t>מטלה ליחידת הגמול איוב</w:t>
      </w:r>
    </w:p>
    <w:p w:rsidR="003A3872" w:rsidRDefault="003A3872" w:rsidP="003A3872">
      <w:pPr>
        <w:pStyle w:val="a3"/>
        <w:numPr>
          <w:ilvl w:val="0"/>
          <w:numId w:val="1"/>
        </w:numPr>
      </w:pPr>
      <w:r>
        <w:rPr>
          <w:rFonts w:hint="cs"/>
          <w:rtl/>
        </w:rPr>
        <w:t xml:space="preserve">הדמיון בין סיפורו של איוב לבין מה שעברה </w:t>
      </w:r>
      <w:proofErr w:type="spellStart"/>
      <w:r>
        <w:rPr>
          <w:rFonts w:hint="cs"/>
          <w:rtl/>
        </w:rPr>
        <w:t>אחינעם</w:t>
      </w:r>
      <w:proofErr w:type="spellEnd"/>
      <w:r>
        <w:rPr>
          <w:rFonts w:hint="cs"/>
          <w:rtl/>
        </w:rPr>
        <w:t xml:space="preserve"> היה בכך ששניהם עברו אסון נורא שבו אבדו ילדים וניסו להבין למה מגיע להם ייסורים אילו . </w:t>
      </w:r>
    </w:p>
    <w:p w:rsidR="003A3872" w:rsidRDefault="003A3872" w:rsidP="003A3872">
      <w:pPr>
        <w:pStyle w:val="a3"/>
        <w:rPr>
          <w:rtl/>
        </w:rPr>
      </w:pPr>
      <w:r>
        <w:rPr>
          <w:rFonts w:hint="cs"/>
          <w:rtl/>
        </w:rPr>
        <w:t xml:space="preserve">במיוחד לאחינועם היה קשה עם המשפט שאמרו לה שעליה "לקבל את הייסורים באהבה" כי היא לא הבינה למה ילדה קטנה צריכה כך לסבול (ביתה סבלה מהמחלה עד מותה במשך שלושה וחצי שנים!) </w:t>
      </w:r>
      <w:proofErr w:type="spellStart"/>
      <w:r>
        <w:rPr>
          <w:rFonts w:hint="cs"/>
          <w:rtl/>
        </w:rPr>
        <w:t>אחינעם</w:t>
      </w:r>
      <w:proofErr w:type="spellEnd"/>
      <w:r>
        <w:rPr>
          <w:rFonts w:hint="cs"/>
          <w:rtl/>
        </w:rPr>
        <w:t xml:space="preserve"> התקוממה על משפט זה . והחליטה שלגבי הבנת הנהגת ה' בעולם יש יותר דברים שאינה מבינה ממה שהיא מבינה.</w:t>
      </w:r>
    </w:p>
    <w:p w:rsidR="003A3872" w:rsidRPr="00F52E78" w:rsidRDefault="003A3872" w:rsidP="003A3872">
      <w:pPr>
        <w:pStyle w:val="a3"/>
        <w:numPr>
          <w:ilvl w:val="0"/>
          <w:numId w:val="1"/>
        </w:numPr>
      </w:pPr>
      <w:proofErr w:type="spellStart"/>
      <w:r>
        <w:rPr>
          <w:rFonts w:hint="cs"/>
          <w:rtl/>
        </w:rPr>
        <w:t>אחינעם</w:t>
      </w:r>
      <w:proofErr w:type="spellEnd"/>
      <w:r>
        <w:rPr>
          <w:rFonts w:hint="cs"/>
          <w:rtl/>
        </w:rPr>
        <w:t xml:space="preserve"> לא הסתכלה על המשפט "לקבל ייסורים באהבה" כפשוטו אלא  </w:t>
      </w:r>
      <w:r w:rsidRPr="003A3872">
        <w:rPr>
          <w:rFonts w:cs="Arial"/>
          <w:rtl/>
        </w:rPr>
        <w:t>גילתה פירוש</w:t>
      </w:r>
      <w:r>
        <w:rPr>
          <w:rFonts w:cs="Arial"/>
          <w:rtl/>
        </w:rPr>
        <w:t xml:space="preserve"> אחר שהתיישב עם דעתה ולבה והוא </w:t>
      </w:r>
      <w:r>
        <w:rPr>
          <w:rFonts w:cs="Arial" w:hint="cs"/>
          <w:rtl/>
        </w:rPr>
        <w:t>,</w:t>
      </w:r>
      <w:r w:rsidRPr="003A3872">
        <w:rPr>
          <w:rFonts w:cs="Arial"/>
          <w:rtl/>
        </w:rPr>
        <w:t xml:space="preserve"> לקבל את הייסורים בהוספה ש</w:t>
      </w:r>
      <w:r>
        <w:rPr>
          <w:rFonts w:cs="Arial"/>
          <w:rtl/>
        </w:rPr>
        <w:t>ל אהבת אדם. בהרעפת אהבה על בתה</w:t>
      </w:r>
      <w:r>
        <w:rPr>
          <w:rFonts w:cs="Arial" w:hint="cs"/>
          <w:rtl/>
        </w:rPr>
        <w:t xml:space="preserve"> ללא גבול ו</w:t>
      </w:r>
      <w:r>
        <w:rPr>
          <w:rFonts w:cs="Arial"/>
          <w:rtl/>
        </w:rPr>
        <w:t xml:space="preserve">בהעמקת היחסים ביניהן </w:t>
      </w:r>
      <w:r>
        <w:rPr>
          <w:rFonts w:cs="Arial" w:hint="cs"/>
          <w:rtl/>
        </w:rPr>
        <w:t xml:space="preserve">. </w:t>
      </w:r>
    </w:p>
    <w:p w:rsidR="00F52E78" w:rsidRDefault="00F52E78" w:rsidP="00F52E78">
      <w:pPr>
        <w:pStyle w:val="a3"/>
        <w:rPr>
          <w:rFonts w:cs="Arial"/>
          <w:rtl/>
        </w:rPr>
      </w:pPr>
      <w:r>
        <w:rPr>
          <w:rFonts w:cs="Arial" w:hint="cs"/>
          <w:rtl/>
        </w:rPr>
        <w:t xml:space="preserve">והאהבה לבתה הלכה וגברה בלי שתהיה תלויה בשום דבר. </w:t>
      </w:r>
    </w:p>
    <w:p w:rsidR="00F52E78" w:rsidRDefault="00F52E78" w:rsidP="00F52E78">
      <w:pPr>
        <w:pStyle w:val="a3"/>
        <w:rPr>
          <w:rFonts w:cs="Arial"/>
          <w:rtl/>
        </w:rPr>
      </w:pPr>
    </w:p>
    <w:p w:rsidR="00F52E78" w:rsidRDefault="00F52E78" w:rsidP="00F52E78">
      <w:pPr>
        <w:pStyle w:val="a3"/>
        <w:numPr>
          <w:ilvl w:val="0"/>
          <w:numId w:val="2"/>
        </w:numPr>
        <w:rPr>
          <w:rFonts w:hint="cs"/>
        </w:rPr>
      </w:pPr>
      <w:r w:rsidRPr="00F52E78">
        <w:rPr>
          <w:rFonts w:cs="Arial" w:hint="cs"/>
          <w:rtl/>
        </w:rPr>
        <w:t xml:space="preserve">המסר </w:t>
      </w:r>
      <w:proofErr w:type="spellStart"/>
      <w:r>
        <w:rPr>
          <w:rFonts w:hint="cs"/>
          <w:rtl/>
        </w:rPr>
        <w:t>בגליונות</w:t>
      </w:r>
      <w:proofErr w:type="spellEnd"/>
      <w:r>
        <w:rPr>
          <w:rFonts w:hint="cs"/>
          <w:rtl/>
        </w:rPr>
        <w:t xml:space="preserve"> פרשת שבוע היה מלא באמונה שטחית עם משפטי עידוד כגון "הכל לטובה.." ו"ה' אוהב אותך.." </w:t>
      </w:r>
      <w:proofErr w:type="spellStart"/>
      <w:r>
        <w:rPr>
          <w:rFonts w:hint="cs"/>
          <w:rtl/>
        </w:rPr>
        <w:t>ואחנעם</w:t>
      </w:r>
      <w:proofErr w:type="spellEnd"/>
      <w:r>
        <w:rPr>
          <w:rFonts w:hint="cs"/>
          <w:rtl/>
        </w:rPr>
        <w:t xml:space="preserve"> הרגישה שבמקרה של ביתי לא היה טוב ורק סבל עצום ללא נס וסוף טוב כפי שקיוו שיהיה.</w:t>
      </w:r>
    </w:p>
    <w:p w:rsidR="00F52E78" w:rsidRDefault="00F52E78" w:rsidP="00F52E78">
      <w:pPr>
        <w:pStyle w:val="a3"/>
        <w:rPr>
          <w:rtl/>
        </w:rPr>
      </w:pPr>
      <w:r>
        <w:rPr>
          <w:rFonts w:hint="cs"/>
          <w:rtl/>
        </w:rPr>
        <w:t xml:space="preserve">הברירות שעמדו בפניה היו לקבל את הנאמר בדפים ולראות את העולם ללא רע כי האדם לא מצליח להבין למה זה לא טוב או הברירה </w:t>
      </w:r>
      <w:proofErr w:type="spellStart"/>
      <w:r>
        <w:rPr>
          <w:rFonts w:hint="cs"/>
          <w:rtl/>
        </w:rPr>
        <w:t>השניה</w:t>
      </w:r>
      <w:proofErr w:type="spellEnd"/>
      <w:r>
        <w:rPr>
          <w:rFonts w:hint="cs"/>
          <w:rtl/>
        </w:rPr>
        <w:t xml:space="preserve"> להבין שאמירות אילו לא כוללות אותה וזה לא כולל מקרה כואב ועצוב עם סוף נורא כמו שקרה לה. </w:t>
      </w:r>
    </w:p>
    <w:p w:rsidR="00F52E78" w:rsidRDefault="00F52E78" w:rsidP="00F52E78">
      <w:pPr>
        <w:pStyle w:val="a3"/>
        <w:rPr>
          <w:rtl/>
        </w:rPr>
      </w:pPr>
    </w:p>
    <w:p w:rsidR="00F52E78" w:rsidRDefault="00F52E78" w:rsidP="00F52E78">
      <w:pPr>
        <w:pStyle w:val="a3"/>
        <w:numPr>
          <w:ilvl w:val="0"/>
          <w:numId w:val="2"/>
        </w:numPr>
        <w:rPr>
          <w:rFonts w:hint="cs"/>
        </w:rPr>
      </w:pPr>
      <w:r>
        <w:rPr>
          <w:rFonts w:hint="cs"/>
          <w:rtl/>
        </w:rPr>
        <w:t xml:space="preserve">אחינועם למדה מהסיפור של רבי יוחנן ורבי </w:t>
      </w:r>
      <w:proofErr w:type="spellStart"/>
      <w:r>
        <w:rPr>
          <w:rFonts w:hint="cs"/>
          <w:rtl/>
        </w:rPr>
        <w:t>חנינא</w:t>
      </w:r>
      <w:proofErr w:type="spellEnd"/>
      <w:r>
        <w:rPr>
          <w:rFonts w:hint="cs"/>
          <w:rtl/>
        </w:rPr>
        <w:t xml:space="preserve"> שאדם צריך בשעת כאבו תמיכה רבה </w:t>
      </w:r>
      <w:r w:rsidR="00220FCC">
        <w:rPr>
          <w:rFonts w:hint="cs"/>
          <w:rtl/>
        </w:rPr>
        <w:t>ועידוד מהחברה סביבו ולהיות ביחד עם מי שהוא אוהב באהבה גדולה .</w:t>
      </w:r>
    </w:p>
    <w:p w:rsidR="00220FCC" w:rsidRDefault="00220FCC" w:rsidP="00220FCC">
      <w:pPr>
        <w:pStyle w:val="a3"/>
        <w:rPr>
          <w:rtl/>
        </w:rPr>
      </w:pPr>
    </w:p>
    <w:p w:rsidR="00220FCC" w:rsidRDefault="00220FCC" w:rsidP="00220FCC">
      <w:pPr>
        <w:pStyle w:val="a3"/>
        <w:numPr>
          <w:ilvl w:val="0"/>
          <w:numId w:val="2"/>
        </w:numPr>
      </w:pPr>
      <w:r>
        <w:rPr>
          <w:rFonts w:hint="cs"/>
          <w:rtl/>
        </w:rPr>
        <w:t xml:space="preserve">הם החליטו להשיב שרותם בסדר כיוון שלא רצו להתייחס למצבה הפיזי הנורא ולסבלה אלא לתכונת שלה  ולעובדה </w:t>
      </w:r>
      <w:proofErr w:type="spellStart"/>
      <w:r>
        <w:rPr>
          <w:rFonts w:hint="cs"/>
          <w:rtl/>
        </w:rPr>
        <w:t>שהיתה</w:t>
      </w:r>
      <w:proofErr w:type="spellEnd"/>
      <w:r>
        <w:rPr>
          <w:rFonts w:hint="cs"/>
          <w:rtl/>
        </w:rPr>
        <w:t xml:space="preserve"> בעלת מחשבה וחוכמה ותכונת מלאות אהבה ורגישות ללא קשר למחלה . הנשמה שלה והעומק שלה המשיכו להתקיים למרות המחלה שכרסמה בגופה. </w:t>
      </w:r>
    </w:p>
    <w:p w:rsidR="00220FCC" w:rsidRDefault="00220FCC" w:rsidP="00220FCC">
      <w:pPr>
        <w:pStyle w:val="a3"/>
        <w:rPr>
          <w:rFonts w:hint="cs"/>
          <w:rtl/>
        </w:rPr>
      </w:pPr>
    </w:p>
    <w:p w:rsidR="00220FCC" w:rsidRDefault="00220FCC" w:rsidP="00220FCC">
      <w:pPr>
        <w:pStyle w:val="a3"/>
        <w:numPr>
          <w:ilvl w:val="0"/>
          <w:numId w:val="2"/>
        </w:numPr>
        <w:rPr>
          <w:rtl/>
        </w:rPr>
      </w:pPr>
      <w:r w:rsidRPr="00220FCC">
        <w:rPr>
          <w:rFonts w:cs="Arial"/>
          <w:rtl/>
        </w:rPr>
        <w:t xml:space="preserve">אני מעריכה מאוד את </w:t>
      </w:r>
      <w:proofErr w:type="spellStart"/>
      <w:r w:rsidRPr="00220FCC">
        <w:rPr>
          <w:rFonts w:cs="Arial"/>
          <w:rtl/>
        </w:rPr>
        <w:t>אחינעם</w:t>
      </w:r>
      <w:proofErr w:type="spellEnd"/>
      <w:r w:rsidRPr="00220FCC">
        <w:rPr>
          <w:rFonts w:cs="Arial"/>
          <w:rtl/>
        </w:rPr>
        <w:t xml:space="preserve"> על המאמר הכנה והשיתוף בכאב שעברה </w:t>
      </w:r>
      <w:r>
        <w:rPr>
          <w:rFonts w:hint="cs"/>
          <w:rtl/>
        </w:rPr>
        <w:t xml:space="preserve">.אני מאוד מזדהה עם הכאב של </w:t>
      </w:r>
      <w:proofErr w:type="spellStart"/>
      <w:r>
        <w:rPr>
          <w:rFonts w:hint="cs"/>
          <w:rtl/>
        </w:rPr>
        <w:t>אחינעם</w:t>
      </w:r>
      <w:proofErr w:type="spellEnd"/>
      <w:r>
        <w:rPr>
          <w:rFonts w:hint="cs"/>
          <w:rtl/>
        </w:rPr>
        <w:t xml:space="preserve"> ועם השאלות </w:t>
      </w:r>
      <w:proofErr w:type="spellStart"/>
      <w:r>
        <w:rPr>
          <w:rFonts w:hint="cs"/>
          <w:rtl/>
        </w:rPr>
        <w:t>שהיסורים</w:t>
      </w:r>
      <w:proofErr w:type="spellEnd"/>
      <w:r>
        <w:rPr>
          <w:rFonts w:hint="cs"/>
          <w:rtl/>
        </w:rPr>
        <w:t xml:space="preserve"> </w:t>
      </w:r>
      <w:proofErr w:type="spellStart"/>
      <w:r>
        <w:rPr>
          <w:rFonts w:hint="cs"/>
          <w:rtl/>
        </w:rPr>
        <w:t>והמות</w:t>
      </w:r>
      <w:proofErr w:type="spellEnd"/>
      <w:r>
        <w:rPr>
          <w:rFonts w:hint="cs"/>
          <w:rtl/>
        </w:rPr>
        <w:t xml:space="preserve"> של ביתה מעלים. זה מחבר אותי גם </w:t>
      </w:r>
      <w:proofErr w:type="spellStart"/>
      <w:r>
        <w:rPr>
          <w:rFonts w:hint="cs"/>
          <w:rtl/>
        </w:rPr>
        <w:t>לנסיון</w:t>
      </w:r>
      <w:proofErr w:type="spellEnd"/>
      <w:r>
        <w:rPr>
          <w:rFonts w:hint="cs"/>
          <w:rtl/>
        </w:rPr>
        <w:t xml:space="preserve"> להבין את מה שקרה בשואה וגם על זה שאין תשובה ברורה לכל דבר ולא נוכל להבין את הנהגת ה' בעולם. אני חושבת </w:t>
      </w:r>
      <w:proofErr w:type="spellStart"/>
      <w:r>
        <w:rPr>
          <w:rFonts w:hint="cs"/>
          <w:rtl/>
        </w:rPr>
        <w:t>שאחינם</w:t>
      </w:r>
      <w:proofErr w:type="spellEnd"/>
      <w:r>
        <w:rPr>
          <w:rFonts w:hint="cs"/>
          <w:rtl/>
        </w:rPr>
        <w:t xml:space="preserve"> מציעה פרשנות מעניינת למושג קבלת </w:t>
      </w:r>
      <w:proofErr w:type="spellStart"/>
      <w:r>
        <w:rPr>
          <w:rFonts w:hint="cs"/>
          <w:rtl/>
        </w:rPr>
        <w:t>יסורים</w:t>
      </w:r>
      <w:proofErr w:type="spellEnd"/>
      <w:r>
        <w:rPr>
          <w:rFonts w:hint="cs"/>
          <w:rtl/>
        </w:rPr>
        <w:t xml:space="preserve"> באהבה ומסכימה שיש להוסיף באהבת אדם ולהתמודד עם האובדן הקשה ו</w:t>
      </w:r>
      <w:r w:rsidRPr="00220FCC">
        <w:rPr>
          <w:rFonts w:cs="Arial"/>
          <w:rtl/>
        </w:rPr>
        <w:t>לנתב את הקושי והסבל למקום של טוב והתקדמות.</w:t>
      </w:r>
    </w:p>
    <w:p w:rsidR="00220FCC" w:rsidRDefault="00220FCC" w:rsidP="00220FCC">
      <w:pPr>
        <w:pStyle w:val="a3"/>
        <w:rPr>
          <w:rFonts w:hint="cs"/>
          <w:rtl/>
        </w:rPr>
      </w:pPr>
    </w:p>
    <w:p w:rsidR="00220FCC" w:rsidRDefault="00BB5299" w:rsidP="00220FCC">
      <w:pPr>
        <w:pStyle w:val="a3"/>
        <w:rPr>
          <w:rFonts w:hint="cs"/>
          <w:rtl/>
        </w:rPr>
      </w:pPr>
      <w:r>
        <w:rPr>
          <w:rFonts w:hint="cs"/>
          <w:rtl/>
        </w:rPr>
        <w:t>ב. שירה</w:t>
      </w:r>
    </w:p>
    <w:p w:rsidR="00BB5299" w:rsidRDefault="00BB5299" w:rsidP="00220FCC">
      <w:pPr>
        <w:pStyle w:val="a3"/>
        <w:rPr>
          <w:rtl/>
        </w:rPr>
      </w:pPr>
      <w:r>
        <w:rPr>
          <w:rFonts w:hint="cs"/>
          <w:rtl/>
        </w:rPr>
        <w:t xml:space="preserve">בחרתי </w:t>
      </w:r>
      <w:proofErr w:type="spellStart"/>
      <w:r>
        <w:rPr>
          <w:rFonts w:hint="cs"/>
          <w:rtl/>
        </w:rPr>
        <w:t>להתיחס</w:t>
      </w:r>
      <w:proofErr w:type="spellEnd"/>
      <w:r>
        <w:rPr>
          <w:rFonts w:hint="cs"/>
          <w:rtl/>
        </w:rPr>
        <w:t xml:space="preserve"> לשיר "תנכ"י פתוח" מאת רחל המשוררת. </w:t>
      </w:r>
    </w:p>
    <w:p w:rsidR="00910CA3" w:rsidRDefault="00BB5299" w:rsidP="00910CA3">
      <w:pPr>
        <w:pStyle w:val="a3"/>
        <w:rPr>
          <w:rFonts w:cs="Arial"/>
          <w:rtl/>
        </w:rPr>
      </w:pPr>
      <w:r>
        <w:rPr>
          <w:rFonts w:hint="cs"/>
          <w:rtl/>
        </w:rPr>
        <w:t xml:space="preserve">רחל מספרת שהתנ"ך שלה פתוח לרוב בספר איוב . לאיוב חיים טובים בהתחלה </w:t>
      </w:r>
      <w:r w:rsidRPr="00BB5299">
        <w:rPr>
          <w:rFonts w:cs="Arial"/>
          <w:rtl/>
        </w:rPr>
        <w:t xml:space="preserve">נחת ושפע שנפלו בחלקו </w:t>
      </w:r>
      <w:r>
        <w:rPr>
          <w:rFonts w:cs="Arial" w:hint="cs"/>
          <w:rtl/>
        </w:rPr>
        <w:t xml:space="preserve">של </w:t>
      </w:r>
      <w:r w:rsidRPr="00BB5299">
        <w:rPr>
          <w:rFonts w:cs="Arial"/>
          <w:rtl/>
        </w:rPr>
        <w:t>איוב, ששפר עליו גורלו, ולו משום שהוא בין השאר תם, ישר וסר מרע. לבניו ובנותיו לא חסר דבר והוא חי באושר ובעושר, עד שהמכות ניחתות עליו, אחת קשה מקודמתה.</w:t>
      </w:r>
      <w:r>
        <w:rPr>
          <w:rFonts w:hint="cs"/>
          <w:rtl/>
        </w:rPr>
        <w:t xml:space="preserve"> </w:t>
      </w:r>
      <w:r w:rsidRPr="00BB5299">
        <w:rPr>
          <w:rFonts w:cs="Arial"/>
          <w:rtl/>
        </w:rPr>
        <w:t xml:space="preserve">איוב נותר לבדו בעולם, אך בוחר להישאר נאמן לאמונתו שלא נפגמה כהוא זה. איוב הפך לסמל של טוב למרות הרוע והפגעים. </w:t>
      </w:r>
      <w:r w:rsidR="00910CA3">
        <w:rPr>
          <w:rFonts w:cs="Arial" w:hint="cs"/>
          <w:rtl/>
        </w:rPr>
        <w:t xml:space="preserve">" למדנו גם אנו לקבל את הרע כקבל את הטוב בברכה לאל שהכנו..." </w:t>
      </w:r>
    </w:p>
    <w:p w:rsidR="00BB5299" w:rsidRDefault="00BB5299" w:rsidP="00910CA3">
      <w:pPr>
        <w:pStyle w:val="a3"/>
        <w:numPr>
          <w:ilvl w:val="0"/>
          <w:numId w:val="4"/>
        </w:numPr>
      </w:pPr>
      <w:r>
        <w:rPr>
          <w:rFonts w:cs="Arial" w:hint="cs"/>
          <w:rtl/>
        </w:rPr>
        <w:t xml:space="preserve">השיר מתמודד עם הסבל והייסורים בכך שהמשוררת מקבלת השראה מדרך התמודדותו של איוב שלמרות מה שעבר הוא מקבל את הנהגת ה' בעולם ומבין שאי אפשר להבין הכל ויש לקבל את הרע כמו שמקבלים את הטוב ועדין לדבוק בה' ולהיות </w:t>
      </w:r>
      <w:proofErr w:type="spellStart"/>
      <w:r>
        <w:rPr>
          <w:rFonts w:cs="Arial" w:hint="cs"/>
          <w:rtl/>
        </w:rPr>
        <w:t>איתו</w:t>
      </w:r>
      <w:proofErr w:type="spellEnd"/>
      <w:r>
        <w:rPr>
          <w:rFonts w:cs="Arial" w:hint="cs"/>
          <w:rtl/>
        </w:rPr>
        <w:t xml:space="preserve"> בשיח. </w:t>
      </w:r>
      <w:r w:rsidR="00910CA3">
        <w:rPr>
          <w:rFonts w:cs="Arial" w:hint="cs"/>
          <w:rtl/>
        </w:rPr>
        <w:t xml:space="preserve"> </w:t>
      </w:r>
      <w:r w:rsidR="00910CA3" w:rsidRPr="00910CA3">
        <w:rPr>
          <w:rFonts w:cs="Arial"/>
          <w:rtl/>
        </w:rPr>
        <w:t>איוב כסמל של נחישות עיקשת הנאבק עם עצמו לא לעוות את הנפש, להישאר מי שהוא למרות הכל ולא לקלל את ה' שהביא עליו צרות. רחל מבקשת ללמוד מאיוב "האיש המופלא" איך ל</w:t>
      </w:r>
      <w:r w:rsidR="00910CA3">
        <w:rPr>
          <w:rFonts w:cs="Arial"/>
          <w:rtl/>
        </w:rPr>
        <w:t>קבל גם את הרע ולהמשיך לדבוק בה'</w:t>
      </w:r>
      <w:r w:rsidR="00910CA3">
        <w:rPr>
          <w:rFonts w:cs="Arial" w:hint="cs"/>
          <w:rtl/>
        </w:rPr>
        <w:t xml:space="preserve"> גם שלא מבינים למה יש רע בעולם ולמה </w:t>
      </w:r>
      <w:proofErr w:type="spellStart"/>
      <w:r w:rsidR="00910CA3">
        <w:rPr>
          <w:rFonts w:cs="Arial" w:hint="cs"/>
          <w:rtl/>
        </w:rPr>
        <w:t>דוקא</w:t>
      </w:r>
      <w:proofErr w:type="spellEnd"/>
      <w:r w:rsidR="00910CA3">
        <w:rPr>
          <w:rFonts w:cs="Arial" w:hint="cs"/>
          <w:rtl/>
        </w:rPr>
        <w:t xml:space="preserve"> אדם טוב וצדיק כאיוב נענש באסונות קשים. ,</w:t>
      </w:r>
      <w:r w:rsidR="00910CA3">
        <w:rPr>
          <w:rFonts w:hint="cs"/>
          <w:rtl/>
        </w:rPr>
        <w:t xml:space="preserve"> כמו שאיוב </w:t>
      </w:r>
      <w:r w:rsidR="00910CA3">
        <w:rPr>
          <w:rFonts w:hint="cs"/>
          <w:rtl/>
        </w:rPr>
        <w:lastRenderedPageBreak/>
        <w:t>אומר בפרק כ"ח : " והחכמה מאין תמצא ,ואי זה מקום בינה..." כלומר האדם אינו מסוגל להבין את החוכמה שבה ה' מנהיג את העולם.</w:t>
      </w:r>
    </w:p>
    <w:p w:rsidR="00910CA3" w:rsidRPr="00910CA3" w:rsidRDefault="00910CA3" w:rsidP="00910CA3">
      <w:pPr>
        <w:pStyle w:val="a3"/>
        <w:numPr>
          <w:ilvl w:val="0"/>
          <w:numId w:val="4"/>
        </w:numPr>
      </w:pPr>
      <w:r>
        <w:rPr>
          <w:rFonts w:hint="cs"/>
          <w:rtl/>
        </w:rPr>
        <w:t xml:space="preserve">רחל המשוררת עברה חיים קצרים וקשים. </w:t>
      </w:r>
      <w:proofErr w:type="spellStart"/>
      <w:r>
        <w:rPr>
          <w:rFonts w:hint="cs"/>
          <w:rtl/>
        </w:rPr>
        <w:t>אימי</w:t>
      </w:r>
      <w:proofErr w:type="spellEnd"/>
      <w:r>
        <w:rPr>
          <w:rFonts w:hint="cs"/>
          <w:rtl/>
        </w:rPr>
        <w:t xml:space="preserve"> נפטרה בנעוריה, היא עלתה לארץ להתחיל מחדש אך גם פה עברה אהבות נכזבות, מחלה קשה שלא </w:t>
      </w:r>
      <w:proofErr w:type="spellStart"/>
      <w:r>
        <w:rPr>
          <w:rFonts w:hint="cs"/>
          <w:rtl/>
        </w:rPr>
        <w:t>איפשרה</w:t>
      </w:r>
      <w:proofErr w:type="spellEnd"/>
      <w:r>
        <w:rPr>
          <w:rFonts w:hint="cs"/>
          <w:rtl/>
        </w:rPr>
        <w:t xml:space="preserve"> לה </w:t>
      </w:r>
      <w:proofErr w:type="spellStart"/>
      <w:r>
        <w:rPr>
          <w:rFonts w:hint="cs"/>
          <w:rtl/>
        </w:rPr>
        <w:t>להשאר</w:t>
      </w:r>
      <w:proofErr w:type="spellEnd"/>
      <w:r>
        <w:rPr>
          <w:rFonts w:hint="cs"/>
          <w:rtl/>
        </w:rPr>
        <w:t xml:space="preserve"> בקבוצת כנרת שכל כך אהבה ,נידוי חברתי ובדידות קשה בסוף ימיה ואף לא זכתה לילד. </w:t>
      </w:r>
      <w:r>
        <w:rPr>
          <w:rFonts w:cs="Arial"/>
          <w:rtl/>
        </w:rPr>
        <w:t>רחל המשוררת</w:t>
      </w:r>
      <w:r>
        <w:rPr>
          <w:rFonts w:cs="Arial" w:hint="cs"/>
          <w:rtl/>
        </w:rPr>
        <w:t xml:space="preserve"> מתה מהמחלה בייסורים אך למרות זאת כתבה שירים רבים והשאירה אחריה מורשת מדהימה. היחס שלה לסבל </w:t>
      </w:r>
      <w:r w:rsidRPr="00910CA3">
        <w:rPr>
          <w:rFonts w:cs="Arial"/>
          <w:rtl/>
        </w:rPr>
        <w:t xml:space="preserve"> </w:t>
      </w:r>
      <w:r>
        <w:rPr>
          <w:rFonts w:cs="Arial" w:hint="cs"/>
          <w:rtl/>
        </w:rPr>
        <w:t xml:space="preserve">האנושי הוא יחס שמנסה להסתכל יותר על הטוב מהרע ויש בשריה הרבה </w:t>
      </w:r>
      <w:proofErr w:type="spellStart"/>
      <w:r>
        <w:rPr>
          <w:rFonts w:cs="Arial" w:hint="cs"/>
          <w:rtl/>
        </w:rPr>
        <w:t>תאורי</w:t>
      </w:r>
      <w:proofErr w:type="spellEnd"/>
      <w:r>
        <w:rPr>
          <w:rFonts w:cs="Arial" w:hint="cs"/>
          <w:rtl/>
        </w:rPr>
        <w:t xml:space="preserve"> טבע וגעגועים לכנרת. </w:t>
      </w:r>
      <w:proofErr w:type="spellStart"/>
      <w:r>
        <w:rPr>
          <w:rFonts w:cs="Arial" w:hint="cs"/>
          <w:rtl/>
        </w:rPr>
        <w:t>ודוקא</w:t>
      </w:r>
      <w:proofErr w:type="spellEnd"/>
      <w:r>
        <w:rPr>
          <w:rFonts w:cs="Arial" w:hint="cs"/>
          <w:rtl/>
        </w:rPr>
        <w:t xml:space="preserve"> את רוב שיריה היא כתבה </w:t>
      </w:r>
      <w:proofErr w:type="spellStart"/>
      <w:r>
        <w:rPr>
          <w:rFonts w:cs="Arial" w:hint="cs"/>
          <w:rtl/>
        </w:rPr>
        <w:t>שהיתה</w:t>
      </w:r>
      <w:proofErr w:type="spellEnd"/>
      <w:r>
        <w:rPr>
          <w:rFonts w:cs="Arial" w:hint="cs"/>
          <w:rtl/>
        </w:rPr>
        <w:t xml:space="preserve"> כבר חולה. </w:t>
      </w:r>
    </w:p>
    <w:p w:rsidR="00910CA3" w:rsidRDefault="00910CA3" w:rsidP="00910CA3">
      <w:pPr>
        <w:pStyle w:val="a3"/>
        <w:ind w:left="1080"/>
        <w:rPr>
          <w:rFonts w:cs="Arial"/>
          <w:rtl/>
        </w:rPr>
      </w:pPr>
    </w:p>
    <w:p w:rsidR="00910CA3" w:rsidRDefault="00910CA3" w:rsidP="00910CA3">
      <w:pPr>
        <w:pStyle w:val="a3"/>
        <w:ind w:left="1080"/>
        <w:rPr>
          <w:rFonts w:cs="Arial" w:hint="cs"/>
          <w:rtl/>
        </w:rPr>
      </w:pPr>
      <w:r>
        <w:rPr>
          <w:rFonts w:cs="Arial" w:hint="cs"/>
          <w:rtl/>
        </w:rPr>
        <w:t>3.</w:t>
      </w:r>
    </w:p>
    <w:p w:rsidR="00910CA3" w:rsidRDefault="00910CA3" w:rsidP="00910CA3">
      <w:pPr>
        <w:pStyle w:val="a3"/>
        <w:ind w:left="1080"/>
        <w:rPr>
          <w:rFonts w:cs="Arial"/>
          <w:rtl/>
        </w:rPr>
      </w:pPr>
    </w:p>
    <w:p w:rsidR="00910CA3" w:rsidRDefault="00910CA3" w:rsidP="001C3DB5">
      <w:pPr>
        <w:pStyle w:val="a3"/>
        <w:ind w:left="1080"/>
        <w:rPr>
          <w:rtl/>
        </w:rPr>
      </w:pPr>
      <w:r>
        <w:rPr>
          <w:rFonts w:cs="Arial" w:hint="cs"/>
          <w:rtl/>
        </w:rPr>
        <w:t xml:space="preserve">השיר אל תרחק מאת המשוררת זלדה </w:t>
      </w:r>
      <w:r w:rsidR="001C3DB5">
        <w:rPr>
          <w:rFonts w:cs="Arial" w:hint="cs"/>
          <w:rtl/>
        </w:rPr>
        <w:t xml:space="preserve">מתאר מנחמים רבים שבאים אל חצר אבל לא יודעים איך לנחם. כך גם </w:t>
      </w:r>
      <w:r w:rsidR="001C3DB5" w:rsidRPr="001C3DB5">
        <w:rPr>
          <w:rFonts w:cs="Arial"/>
          <w:rtl/>
        </w:rPr>
        <w:t xml:space="preserve">רעיו של איוב הבאים לנחמו </w:t>
      </w:r>
      <w:r w:rsidR="001C3DB5">
        <w:rPr>
          <w:rFonts w:cs="Arial" w:hint="cs"/>
          <w:rtl/>
        </w:rPr>
        <w:t>ו</w:t>
      </w:r>
      <w:r w:rsidR="001C3DB5" w:rsidRPr="001C3DB5">
        <w:rPr>
          <w:rFonts w:cs="Arial"/>
          <w:rtl/>
        </w:rPr>
        <w:t>נועדים יחדיו. מעשה זה מעיד כי הרעים המנחמים נתקלים בקושי הגדול לבוא אל בית</w:t>
      </w:r>
      <w:r w:rsidR="001C3DB5">
        <w:rPr>
          <w:rFonts w:hint="cs"/>
          <w:rtl/>
        </w:rPr>
        <w:t xml:space="preserve">ו ולראות את איוב במצבו הקשה ואולי העובדה שהם באים יחד קצת מקלה עליהם בהתמודדות עם המצב. "עמידה על יד השער כל יכולתם של מנחמים לשאת..." . </w:t>
      </w:r>
      <w:r w:rsidR="001C3DB5" w:rsidRPr="001C3DB5">
        <w:rPr>
          <w:rFonts w:cs="Arial"/>
          <w:rtl/>
        </w:rPr>
        <w:t>המנחמים – המקבילים לרעי איוב – מנסים להתקרב אל האבל, באים עד השער שאיננו שער, אל הבית שהאבל שוכן בו, אל גיא צלמות של האבל. אי אפשר להיכנס מבעד לשער משום שזהו שער מטפורי, שער פסיכולוגי, העומד בניגוד מוחלט לתפקיד השגרתי של שער מחבר ומקשר. זהו שער המרוחק אלפ</w:t>
      </w:r>
      <w:r w:rsidR="001C3DB5">
        <w:rPr>
          <w:rFonts w:cs="Arial"/>
          <w:rtl/>
        </w:rPr>
        <w:t xml:space="preserve">י שנות אור </w:t>
      </w:r>
      <w:r w:rsidR="001C3DB5">
        <w:rPr>
          <w:rFonts w:cs="Arial" w:hint="cs"/>
          <w:rtl/>
        </w:rPr>
        <w:t xml:space="preserve">מהאבל </w:t>
      </w:r>
      <w:r w:rsidR="001C3DB5">
        <w:rPr>
          <w:rFonts w:hint="cs"/>
          <w:rtl/>
        </w:rPr>
        <w:t xml:space="preserve">וכך גם </w:t>
      </w:r>
      <w:r w:rsidR="001C3DB5" w:rsidRPr="001C3DB5">
        <w:rPr>
          <w:rFonts w:cs="Arial"/>
          <w:rtl/>
        </w:rPr>
        <w:t>הרעים מנסים לתת הסברים שונים לסבלו</w:t>
      </w:r>
      <w:r w:rsidR="001C3DB5">
        <w:rPr>
          <w:rFonts w:cs="Arial" w:hint="cs"/>
          <w:rtl/>
        </w:rPr>
        <w:t xml:space="preserve"> של איוב </w:t>
      </w:r>
      <w:r w:rsidR="001C3DB5" w:rsidRPr="001C3DB5">
        <w:rPr>
          <w:rFonts w:cs="Arial"/>
          <w:rtl/>
        </w:rPr>
        <w:t xml:space="preserve"> אך לא באמת מבינים.</w:t>
      </w:r>
    </w:p>
    <w:p w:rsidR="001C3DB5" w:rsidRDefault="001C3DB5" w:rsidP="001C3DB5">
      <w:pPr>
        <w:pStyle w:val="a3"/>
        <w:numPr>
          <w:ilvl w:val="0"/>
          <w:numId w:val="5"/>
        </w:numPr>
        <w:rPr>
          <w:rFonts w:hint="cs"/>
        </w:rPr>
      </w:pPr>
      <w:r>
        <w:rPr>
          <w:rFonts w:hint="cs"/>
          <w:rtl/>
        </w:rPr>
        <w:t xml:space="preserve">השיר מתמודד עם הסבל </w:t>
      </w:r>
      <w:proofErr w:type="spellStart"/>
      <w:r>
        <w:rPr>
          <w:rFonts w:hint="cs"/>
          <w:rtl/>
        </w:rPr>
        <w:t>והיסורים</w:t>
      </w:r>
      <w:proofErr w:type="spellEnd"/>
      <w:r>
        <w:rPr>
          <w:rFonts w:hint="cs"/>
          <w:rtl/>
        </w:rPr>
        <w:t xml:space="preserve"> בעולם בכך שיש להבין שיש פער בין אדם שחוה אובדן ונמצא בתוך </w:t>
      </w:r>
      <w:proofErr w:type="spellStart"/>
      <w:r>
        <w:rPr>
          <w:rFonts w:hint="cs"/>
          <w:rtl/>
        </w:rPr>
        <w:t>החויה</w:t>
      </w:r>
      <w:proofErr w:type="spellEnd"/>
      <w:r>
        <w:rPr>
          <w:rFonts w:hint="cs"/>
          <w:rtl/>
        </w:rPr>
        <w:t xml:space="preserve"> הקשה של </w:t>
      </w:r>
      <w:proofErr w:type="spellStart"/>
      <w:r>
        <w:rPr>
          <w:rFonts w:hint="cs"/>
          <w:rtl/>
        </w:rPr>
        <w:t>המות</w:t>
      </w:r>
      <w:proofErr w:type="spellEnd"/>
      <w:r>
        <w:rPr>
          <w:rFonts w:hint="cs"/>
          <w:rtl/>
        </w:rPr>
        <w:t xml:space="preserve"> לבין מי שבחוץ שהוא חי את השגרה הטובה ובא לנחם</w:t>
      </w:r>
      <w:r w:rsidR="000F0DF5">
        <w:rPr>
          <w:rFonts w:hint="cs"/>
          <w:rtl/>
        </w:rPr>
        <w:t xml:space="preserve"> . ויש להאמין בה' כי לא ניתן להבין חשבונות שמים אבל יש להתקרב לה' כי כוח האמונה עוזר להתמודד. זלדה אומרת בשיר "יוצר לילות ורוח הלא נגדך בכי איום זה אל תרחק.."</w:t>
      </w:r>
    </w:p>
    <w:p w:rsidR="000F0DF5" w:rsidRDefault="000F0DF5" w:rsidP="000F0DF5">
      <w:pPr>
        <w:pStyle w:val="a3"/>
        <w:numPr>
          <w:ilvl w:val="0"/>
          <w:numId w:val="5"/>
        </w:numPr>
      </w:pPr>
      <w:r>
        <w:rPr>
          <w:rFonts w:hint="cs"/>
          <w:rtl/>
        </w:rPr>
        <w:t xml:space="preserve">זלדה </w:t>
      </w:r>
      <w:r w:rsidRPr="000F0DF5">
        <w:rPr>
          <w:rFonts w:cs="Arial"/>
          <w:rtl/>
        </w:rPr>
        <w:t>ידעה מכאובי נפש וגוף כל חייה</w:t>
      </w:r>
      <w:r>
        <w:rPr>
          <w:rFonts w:hint="cs"/>
          <w:rtl/>
        </w:rPr>
        <w:t xml:space="preserve"> היתה  רווקה שנים רבות ורצתה אהבה עד שסוף סוף מצאה אהבה גדולה בגיל 36 עם בעלה חיים שהעניק לה יציבות והשלים את מה שלא היה לה אבל חיים נפטר כעבור עשרים שנה, הזוג לא זכה לילדים והיא נשארה בודדה ומלאת געגועים אליו שבאו לידי ביטוי בהרבה משריה. בגלל מה שעברה זלדה היא כתבה הרבה על סבל אנושי </w:t>
      </w:r>
      <w:proofErr w:type="spellStart"/>
      <w:r>
        <w:rPr>
          <w:rFonts w:hint="cs"/>
          <w:rtl/>
        </w:rPr>
        <w:t>בנסיון</w:t>
      </w:r>
      <w:proofErr w:type="spellEnd"/>
      <w:r>
        <w:rPr>
          <w:rFonts w:hint="cs"/>
          <w:rtl/>
        </w:rPr>
        <w:t xml:space="preserve"> להיזכר בדברים הטובים בעבר ולראות שה' מלווה אותה והיא מלאת אמונה ואהבה לה'. </w:t>
      </w:r>
    </w:p>
    <w:p w:rsidR="002F7441" w:rsidRDefault="002F7441" w:rsidP="000F0DF5">
      <w:pPr>
        <w:pStyle w:val="a3"/>
        <w:numPr>
          <w:ilvl w:val="0"/>
          <w:numId w:val="5"/>
        </w:numPr>
        <w:rPr>
          <w:rFonts w:hint="cs"/>
        </w:rPr>
      </w:pPr>
      <w:r>
        <w:rPr>
          <w:rFonts w:hint="cs"/>
          <w:rtl/>
        </w:rPr>
        <w:t xml:space="preserve">השורה שהכי נגעה בי זה סוף השיר שבו זלדה מבקשת להיות קרובה לה' ואומרת "אל יעמדו כחיץ </w:t>
      </w:r>
      <w:proofErr w:type="spellStart"/>
      <w:r>
        <w:rPr>
          <w:rFonts w:hint="cs"/>
          <w:rtl/>
        </w:rPr>
        <w:t>מליוני</w:t>
      </w:r>
      <w:proofErr w:type="spellEnd"/>
      <w:r>
        <w:rPr>
          <w:rFonts w:hint="cs"/>
          <w:rtl/>
        </w:rPr>
        <w:t xml:space="preserve"> שנות אור בינך ובין איוב" כי </w:t>
      </w:r>
      <w:proofErr w:type="spellStart"/>
      <w:r>
        <w:rPr>
          <w:rFonts w:hint="cs"/>
          <w:rtl/>
        </w:rPr>
        <w:t>הקירבה</w:t>
      </w:r>
      <w:proofErr w:type="spellEnd"/>
      <w:r>
        <w:rPr>
          <w:rFonts w:hint="cs"/>
          <w:rtl/>
        </w:rPr>
        <w:t xml:space="preserve"> לה' עוזרת להתמודד עם הקשיים והסבל בעולם וזה מסר </w:t>
      </w:r>
      <w:proofErr w:type="spellStart"/>
      <w:r>
        <w:rPr>
          <w:rFonts w:hint="cs"/>
          <w:rtl/>
        </w:rPr>
        <w:t>שאיתו</w:t>
      </w:r>
      <w:proofErr w:type="spellEnd"/>
      <w:r>
        <w:rPr>
          <w:rFonts w:hint="cs"/>
          <w:rtl/>
        </w:rPr>
        <w:t xml:space="preserve"> אני יוצאת לחיים ,גם שרעה צריך לפנות אל ה' ולהמשיך לקבל כוחות מהאמונה. </w:t>
      </w:r>
      <w:bookmarkStart w:id="0" w:name="_GoBack"/>
      <w:bookmarkEnd w:id="0"/>
    </w:p>
    <w:sectPr w:rsidR="002F7441"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6589C"/>
    <w:multiLevelType w:val="hybridMultilevel"/>
    <w:tmpl w:val="B754AB54"/>
    <w:lvl w:ilvl="0" w:tplc="021C35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AD4CC5"/>
    <w:multiLevelType w:val="hybridMultilevel"/>
    <w:tmpl w:val="D048E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209BD"/>
    <w:multiLevelType w:val="hybridMultilevel"/>
    <w:tmpl w:val="4DB6D6EE"/>
    <w:lvl w:ilvl="0" w:tplc="96EA1746">
      <w:start w:val="4"/>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F725D"/>
    <w:multiLevelType w:val="hybridMultilevel"/>
    <w:tmpl w:val="8C482D24"/>
    <w:lvl w:ilvl="0" w:tplc="D8EEB1F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6441D5"/>
    <w:multiLevelType w:val="hybridMultilevel"/>
    <w:tmpl w:val="ED489C38"/>
    <w:lvl w:ilvl="0" w:tplc="EFCC07A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72"/>
    <w:rsid w:val="000F0DF5"/>
    <w:rsid w:val="001C3DB5"/>
    <w:rsid w:val="00220FCC"/>
    <w:rsid w:val="002F7441"/>
    <w:rsid w:val="003A3872"/>
    <w:rsid w:val="00594918"/>
    <w:rsid w:val="007263CC"/>
    <w:rsid w:val="00910CA3"/>
    <w:rsid w:val="00BB5299"/>
    <w:rsid w:val="00DB1385"/>
    <w:rsid w:val="00F52E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7A4AC-5FCF-47B8-BFFB-D4DD2DAD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834</Words>
  <Characters>4173</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2022-06-13T13:32:00Z</dcterms:created>
  <dcterms:modified xsi:type="dcterms:W3CDTF">2022-06-13T14:45:00Z</dcterms:modified>
</cp:coreProperties>
</file>